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46F" w:rsidRDefault="00F8246F" w:rsidP="00F8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85A7B">
        <w:rPr>
          <w:rFonts w:ascii="Times New Roman" w:hAnsi="Times New Roman" w:cs="Times New Roman"/>
          <w:b/>
          <w:sz w:val="28"/>
          <w:szCs w:val="28"/>
        </w:rPr>
        <w:t>ев’ятнадцят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</w:p>
    <w:p w:rsidR="00F8246F" w:rsidRDefault="00F8246F" w:rsidP="00F82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43B">
        <w:rPr>
          <w:rFonts w:ascii="Times New Roman" w:hAnsi="Times New Roman" w:cs="Times New Roman"/>
          <w:b/>
          <w:sz w:val="28"/>
          <w:szCs w:val="28"/>
        </w:rPr>
        <w:t>сесії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43B">
        <w:rPr>
          <w:rFonts w:ascii="Times New Roman" w:hAnsi="Times New Roman" w:cs="Times New Roman"/>
          <w:b/>
          <w:sz w:val="28"/>
          <w:szCs w:val="28"/>
        </w:rPr>
        <w:t>селищної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43B">
        <w:rPr>
          <w:rFonts w:ascii="Times New Roman" w:hAnsi="Times New Roman" w:cs="Times New Roman"/>
          <w:b/>
          <w:sz w:val="28"/>
          <w:szCs w:val="28"/>
        </w:rPr>
        <w:t>ради сьомого скликання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543B">
        <w:rPr>
          <w:rFonts w:ascii="Times New Roman" w:hAnsi="Times New Roman" w:cs="Times New Roman"/>
          <w:b/>
          <w:sz w:val="28"/>
          <w:szCs w:val="28"/>
        </w:rPr>
        <w:t xml:space="preserve">від </w:t>
      </w:r>
    </w:p>
    <w:p w:rsidR="00F8246F" w:rsidRDefault="00F8246F" w:rsidP="00F82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875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червня 2019 року «</w:t>
      </w:r>
      <w:r w:rsidRPr="00E96A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співфінансування</w:t>
      </w:r>
      <w:proofErr w:type="spellEnd"/>
    </w:p>
    <w:p w:rsidR="00F8246F" w:rsidRDefault="00F8246F" w:rsidP="00F82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проектів,  які можуть реалізовуватися за </w:t>
      </w:r>
    </w:p>
    <w:p w:rsidR="00F8246F" w:rsidRPr="00E96A77" w:rsidRDefault="00F8246F" w:rsidP="00F82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>рахунок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A77">
        <w:rPr>
          <w:rFonts w:ascii="Times New Roman" w:hAnsi="Times New Roman" w:cs="Times New Roman"/>
          <w:b/>
          <w:sz w:val="28"/>
          <w:szCs w:val="28"/>
        </w:rPr>
        <w:t>субвенцій з державного бюджету</w:t>
      </w:r>
    </w:p>
    <w:p w:rsidR="00F8246F" w:rsidRPr="00E96A77" w:rsidRDefault="00F8246F" w:rsidP="00F8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місцевим бюджетам на формування </w:t>
      </w:r>
    </w:p>
    <w:p w:rsidR="00F8246F" w:rsidRPr="00E96A77" w:rsidRDefault="00F8246F" w:rsidP="00F8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>інфраструктури об’єднаних територіальних</w:t>
      </w:r>
    </w:p>
    <w:p w:rsidR="00F8246F" w:rsidRDefault="00F8246F" w:rsidP="00F824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6A77">
        <w:rPr>
          <w:rFonts w:ascii="Times New Roman" w:hAnsi="Times New Roman" w:cs="Times New Roman"/>
          <w:b/>
          <w:sz w:val="28"/>
          <w:szCs w:val="28"/>
        </w:rPr>
        <w:t xml:space="preserve">громад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96A77">
        <w:rPr>
          <w:rFonts w:ascii="Times New Roman" w:hAnsi="Times New Roman" w:cs="Times New Roman"/>
          <w:b/>
          <w:sz w:val="28"/>
          <w:szCs w:val="28"/>
        </w:rPr>
        <w:t xml:space="preserve"> 2019 році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96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46F" w:rsidRPr="000232D7" w:rsidRDefault="00F8246F" w:rsidP="00F8246F">
      <w:pPr>
        <w:spacing w:after="24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32D7">
        <w:rPr>
          <w:rFonts w:ascii="Times New Roman" w:hAnsi="Times New Roman" w:cs="Times New Roman"/>
          <w:sz w:val="28"/>
          <w:szCs w:val="28"/>
        </w:rPr>
        <w:t>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D7">
        <w:rPr>
          <w:rFonts w:ascii="Times New Roman" w:hAnsi="Times New Roman" w:cs="Times New Roman"/>
          <w:sz w:val="28"/>
          <w:szCs w:val="28"/>
        </w:rPr>
        <w:t xml:space="preserve"> та Постановою Кабінету Міністрів України від 16.03.2016 року № 200 «Порядок та умови надання субвенції з державного бюджету місцевим бюджетам на формування інфраструктури об’єднаних територіальних громад»,</w:t>
      </w:r>
      <w:r w:rsidRPr="00D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Pr="000232D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24.04.2019 року «Про затвердження розподілу обсягу </w:t>
      </w:r>
      <w:r w:rsidRPr="000232D7">
        <w:rPr>
          <w:rFonts w:ascii="Times New Roman" w:hAnsi="Times New Roman" w:cs="Times New Roman"/>
          <w:sz w:val="28"/>
          <w:szCs w:val="28"/>
        </w:rPr>
        <w:t>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 у 2019 році», </w:t>
      </w:r>
      <w:r w:rsidRPr="0002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селищна</w:t>
      </w:r>
      <w:r w:rsidRPr="000232D7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01F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8246F" w:rsidRDefault="00F8246F" w:rsidP="00F8246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32D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5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Внести зміни до рішення дев</w:t>
      </w:r>
      <w:r w:rsidRPr="000C55F0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ятнадцятої сесії селищної ради сьомого скликання від 03 червня  2019 року «</w:t>
      </w:r>
      <w:r w:rsidRPr="00B73D3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B73D33">
        <w:rPr>
          <w:rFonts w:ascii="Times New Roman" w:hAnsi="Times New Roman" w:cs="Times New Roman"/>
          <w:sz w:val="28"/>
          <w:szCs w:val="28"/>
        </w:rPr>
        <w:t xml:space="preserve">,  які можуть реалізовуватися за рахунок  коштів субвенцій з державного бюджету місцевим бюджетам на </w:t>
      </w:r>
      <w:r>
        <w:rPr>
          <w:rFonts w:ascii="Times New Roman" w:hAnsi="Times New Roman" w:cs="Times New Roman"/>
          <w:sz w:val="28"/>
          <w:szCs w:val="28"/>
        </w:rPr>
        <w:t xml:space="preserve">формування інфраструктури </w:t>
      </w:r>
      <w:r w:rsidRPr="000C55F0">
        <w:rPr>
          <w:rFonts w:ascii="Times New Roman" w:hAnsi="Times New Roman" w:cs="Times New Roman"/>
          <w:sz w:val="28"/>
          <w:szCs w:val="28"/>
        </w:rPr>
        <w:t xml:space="preserve">об’єднаних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</w:t>
      </w:r>
      <w:r w:rsidRPr="000C55F0">
        <w:rPr>
          <w:rFonts w:ascii="Times New Roman" w:hAnsi="Times New Roman" w:cs="Times New Roman"/>
          <w:sz w:val="28"/>
          <w:szCs w:val="28"/>
        </w:rPr>
        <w:t>риторіальних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5F0">
        <w:rPr>
          <w:rFonts w:ascii="Times New Roman" w:hAnsi="Times New Roman" w:cs="Times New Roman"/>
          <w:sz w:val="28"/>
          <w:szCs w:val="28"/>
        </w:rPr>
        <w:t xml:space="preserve">громад </w:t>
      </w:r>
      <w:r w:rsidRPr="00E96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B73D33">
        <w:rPr>
          <w:rFonts w:ascii="Times New Roman" w:hAnsi="Times New Roman" w:cs="Times New Roman"/>
          <w:sz w:val="28"/>
          <w:szCs w:val="28"/>
        </w:rPr>
        <w:t xml:space="preserve"> році»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Додаток 1 </w:t>
      </w:r>
      <w:r w:rsidRPr="000C55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55F0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0C55F0">
        <w:rPr>
          <w:rFonts w:ascii="Times New Roman" w:hAnsi="Times New Roman"/>
          <w:sz w:val="28"/>
          <w:szCs w:val="28"/>
        </w:rPr>
        <w:t xml:space="preserve"> </w:t>
      </w:r>
      <w:r w:rsidRPr="000C55F0">
        <w:rPr>
          <w:rFonts w:ascii="Times New Roman" w:hAnsi="Times New Roman" w:cs="Times New Roman"/>
          <w:sz w:val="28"/>
          <w:szCs w:val="28"/>
        </w:rPr>
        <w:t>з селищного бюджету</w:t>
      </w:r>
      <w:r w:rsidRPr="000C55F0">
        <w:rPr>
          <w:rFonts w:ascii="Times New Roman" w:hAnsi="Times New Roman"/>
          <w:sz w:val="28"/>
          <w:szCs w:val="28"/>
        </w:rPr>
        <w:t xml:space="preserve"> проектів</w:t>
      </w:r>
      <w:r w:rsidRPr="000C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Pr="000C55F0">
        <w:rPr>
          <w:rFonts w:ascii="Times New Roman" w:hAnsi="Times New Roman" w:cs="Times New Roman"/>
          <w:bCs/>
          <w:sz w:val="28"/>
          <w:szCs w:val="28"/>
        </w:rPr>
        <w:t>які можуть реалізовуватися за рахунок субвенції державного бюджету місцевим бюджетам на формування інфраструктури об’єднаних територіальних громад у 2019 році,</w:t>
      </w:r>
      <w:r w:rsidRPr="000C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0C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Срібнянській</w:t>
      </w:r>
      <w:proofErr w:type="spellEnd"/>
      <w:r w:rsidRPr="000C5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пунктом 7 такого змісту: «</w:t>
      </w:r>
      <w:r>
        <w:rPr>
          <w:rFonts w:ascii="Times New Roman" w:hAnsi="Times New Roman" w:cs="Times New Roman"/>
          <w:sz w:val="28"/>
          <w:szCs w:val="28"/>
        </w:rPr>
        <w:t xml:space="preserve">Придбання комплектувальних </w:t>
      </w:r>
      <w:r w:rsidRPr="00C24DCC">
        <w:rPr>
          <w:rFonts w:ascii="Times New Roman" w:hAnsi="Times New Roman" w:cs="Times New Roman"/>
          <w:sz w:val="28"/>
          <w:szCs w:val="28"/>
        </w:rPr>
        <w:t xml:space="preserve">виробів </w:t>
      </w:r>
      <w:r w:rsidRPr="00C24DC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вакуумного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напівпричіпа-цистерни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подрібнювача гілок) </w:t>
      </w:r>
      <w:r w:rsidRPr="00C24DCC">
        <w:rPr>
          <w:rFonts w:ascii="Times New Roman" w:hAnsi="Times New Roman" w:cs="Times New Roman"/>
          <w:sz w:val="28"/>
          <w:szCs w:val="28"/>
        </w:rPr>
        <w:t xml:space="preserve">до </w:t>
      </w:r>
      <w:r w:rsidRPr="00C24D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транспортних засобів спеціального призначення для комунального підприємства </w:t>
      </w:r>
      <w:proofErr w:type="spellStart"/>
      <w:r w:rsidRPr="00C24DCC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«Комунгосп» </w:t>
      </w:r>
      <w:proofErr w:type="spellStart"/>
      <w:r w:rsidRPr="00C24DCC">
        <w:rPr>
          <w:rFonts w:ascii="Times New Roman" w:hAnsi="Times New Roman" w:cs="Times New Roman"/>
          <w:color w:val="000000"/>
          <w:sz w:val="28"/>
          <w:szCs w:val="28"/>
        </w:rPr>
        <w:t>Срібнянської</w:t>
      </w:r>
      <w:proofErr w:type="spellEnd"/>
      <w:r w:rsidRPr="00C24DCC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D75F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15,391</w:t>
      </w:r>
      <w:r w:rsidRPr="00060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0FCF">
        <w:rPr>
          <w:rFonts w:ascii="Times New Roman" w:eastAsia="Times New Roman" w:hAnsi="Times New Roman" w:cs="Times New Roman"/>
          <w:bCs/>
          <w:sz w:val="28"/>
          <w:szCs w:val="28"/>
        </w:rPr>
        <w:t>тис.грн</w:t>
      </w:r>
      <w:proofErr w:type="spellEnd"/>
      <w:r w:rsidRPr="00060F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246F" w:rsidRDefault="00F8246F" w:rsidP="00F8246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2.Забезпечити о</w:t>
      </w:r>
      <w:r>
        <w:rPr>
          <w:rFonts w:ascii="Times New Roman" w:hAnsi="Times New Roman" w:cs="Times New Roman"/>
          <w:sz w:val="28"/>
          <w:szCs w:val="28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>згідно з діючим законодавством.</w:t>
      </w:r>
    </w:p>
    <w:p w:rsidR="00F8246F" w:rsidRPr="001D3698" w:rsidRDefault="00F8246F" w:rsidP="00F8246F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інвестиційної  діяльності.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31AF"/>
    <w:rsid w:val="00A13365"/>
    <w:rsid w:val="00AA7054"/>
    <w:rsid w:val="00DA0D51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2019-10-10T06:26:00Z</cp:lastPrinted>
  <dcterms:created xsi:type="dcterms:W3CDTF">2019-10-10T05:47:00Z</dcterms:created>
  <dcterms:modified xsi:type="dcterms:W3CDTF">2019-10-10T06:35:00Z</dcterms:modified>
</cp:coreProperties>
</file>